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18" w:rsidRDefault="00FC3118" w:rsidP="00FC3118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4026D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Информация о состоянии защ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иты населения и территорий  </w:t>
      </w:r>
      <w:r w:rsidR="009D598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поселения </w:t>
      </w:r>
      <w:r w:rsidR="009D598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Аксаитовский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r w:rsidRPr="004026D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 области ГО и ЧС</w:t>
      </w:r>
    </w:p>
    <w:p w:rsidR="00FC3118" w:rsidRDefault="00FC3118" w:rsidP="00FC3118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C3118" w:rsidRPr="004026DA" w:rsidRDefault="00FC3118" w:rsidP="00FC3118">
      <w:pPr>
        <w:shd w:val="clear" w:color="auto" w:fill="FFFFFF"/>
        <w:spacing w:after="0" w:line="288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FC3118" w:rsidRDefault="00FC3118" w:rsidP="00FC3118">
      <w:pPr>
        <w:shd w:val="clear" w:color="auto" w:fill="FFFFFF"/>
        <w:spacing w:line="269" w:lineRule="atLeas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026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Для предотвращения и ликвидации возможных последствий ЧС и в целях защиты населения созданы:</w:t>
      </w:r>
    </w:p>
    <w:p w:rsidR="00FC3118" w:rsidRDefault="00FC3118" w:rsidP="00FC3118">
      <w:pPr>
        <w:shd w:val="clear" w:color="auto" w:fill="FFFFFF"/>
        <w:spacing w:line="269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br/>
        <w:t>-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комиссия по предупреждению и ликвидации ЧС и обеспечению пожарной безопасности Администрации 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C3118" w:rsidRDefault="00FC3118" w:rsidP="00FC3118">
      <w:pPr>
        <w:shd w:val="clear" w:color="auto" w:fill="FFFFFF"/>
        <w:spacing w:line="269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разработан и утверждены Паспорта безопасности 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br/>
        <w:t> 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br/>
        <w:t>-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утвержден и согласован с ГУ МЧС России по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Татышлинскому району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 основных мероприятий 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>Аксаитовский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 области гражданской обороны и ликвидации чрезвычайных ситуаций, обеспечения пожарной безопасности и безопасности людей на водных объектах на 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C3118" w:rsidRDefault="00FC3118" w:rsidP="00FC3118">
      <w:pPr>
        <w:shd w:val="clear" w:color="auto" w:fill="FFFFFF"/>
        <w:spacing w:line="269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обучение населения (лекции, тренировки) по вопросам ГО и ЧС проводятся в организациях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 общеобразовательных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учреждениях 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, для неработающего населения работают учебно-консультационные пункты (УКП)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C3118" w:rsidRPr="004026DA" w:rsidRDefault="00FC3118" w:rsidP="00FC3118">
      <w:pPr>
        <w:shd w:val="clear" w:color="auto" w:fill="FFFFFF"/>
        <w:spacing w:line="269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D59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6DA">
        <w:rPr>
          <w:rFonts w:ascii="Times New Roman" w:hAnsi="Times New Roman"/>
          <w:color w:val="000000"/>
          <w:sz w:val="28"/>
          <w:szCs w:val="28"/>
          <w:lang w:eastAsia="ru-RU"/>
        </w:rPr>
        <w:t>через информационный бюллетень, памятки, листовки, беседы на сходах до населения доводится информация о мерах по предупреждению и правилах поведения при ЧС (в том числе правила ПБ, поведения на воде, информация о терроризме и мерах предупреждения терактов)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C3118" w:rsidRDefault="00FC3118" w:rsidP="00FC311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организованы и продолжаются работы по обеспечению наличия звуковой сигнализации для оповещения людей при пожаре, телефонной связи, а так же запасов воды для целей пожаротушения. </w:t>
      </w:r>
      <w:r w:rsidR="00622910">
        <w:rPr>
          <w:rFonts w:ascii="Times New Roman" w:hAnsi="Times New Roman"/>
          <w:sz w:val="28"/>
          <w:szCs w:val="28"/>
        </w:rPr>
        <w:t>Приобретена на сумму 21285</w:t>
      </w:r>
      <w:r>
        <w:rPr>
          <w:rFonts w:ascii="Times New Roman" w:hAnsi="Times New Roman"/>
          <w:sz w:val="28"/>
          <w:szCs w:val="28"/>
        </w:rPr>
        <w:t xml:space="preserve"> рублей и установлена </w:t>
      </w:r>
      <w:r w:rsidR="00622910">
        <w:rPr>
          <w:rFonts w:ascii="Times New Roman" w:hAnsi="Times New Roman"/>
          <w:sz w:val="28"/>
          <w:szCs w:val="28"/>
        </w:rPr>
        <w:t xml:space="preserve">на центральной усадьбе с. Аксаитово </w:t>
      </w:r>
      <w:r>
        <w:rPr>
          <w:rFonts w:ascii="Times New Roman" w:hAnsi="Times New Roman"/>
          <w:sz w:val="28"/>
          <w:szCs w:val="28"/>
        </w:rPr>
        <w:t>электрическая звуковая сигнализация</w:t>
      </w:r>
      <w:r w:rsidR="003270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кроме того установлены механическ</w:t>
      </w:r>
      <w:r w:rsidR="00982DC9">
        <w:rPr>
          <w:rFonts w:ascii="Times New Roman" w:hAnsi="Times New Roman"/>
          <w:sz w:val="28"/>
          <w:szCs w:val="28"/>
        </w:rPr>
        <w:t>ие приспособления для сигнала (</w:t>
      </w:r>
      <w:r>
        <w:rPr>
          <w:rFonts w:ascii="Times New Roman" w:hAnsi="Times New Roman"/>
          <w:sz w:val="28"/>
          <w:szCs w:val="28"/>
        </w:rPr>
        <w:t>подвеше</w:t>
      </w:r>
      <w:r w:rsidR="00982DC9">
        <w:rPr>
          <w:rFonts w:ascii="Times New Roman" w:hAnsi="Times New Roman"/>
          <w:sz w:val="28"/>
          <w:szCs w:val="28"/>
        </w:rPr>
        <w:t>нная железная плита с молотком).</w:t>
      </w:r>
      <w:bookmarkStart w:id="0" w:name="_GoBack"/>
      <w:bookmarkEnd w:id="0"/>
    </w:p>
    <w:p w:rsidR="00FC3118" w:rsidRDefault="00FC3118" w:rsidP="00FC3118">
      <w:pPr>
        <w:rPr>
          <w:rFonts w:ascii="Times New Roman" w:hAnsi="Times New Roman"/>
          <w:b/>
          <w:sz w:val="28"/>
          <w:szCs w:val="28"/>
        </w:rPr>
      </w:pPr>
    </w:p>
    <w:p w:rsidR="00FC3118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118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118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118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118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118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118" w:rsidRDefault="00FC3118" w:rsidP="009D598B">
      <w:pPr>
        <w:rPr>
          <w:rFonts w:ascii="Times New Roman" w:hAnsi="Times New Roman"/>
          <w:b/>
          <w:sz w:val="28"/>
          <w:szCs w:val="28"/>
        </w:rPr>
      </w:pPr>
    </w:p>
    <w:p w:rsidR="00FC3118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C3118" w:rsidRPr="00F55BCD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  <w:r w:rsidRPr="00F55BCD">
        <w:rPr>
          <w:rFonts w:ascii="Times New Roman" w:hAnsi="Times New Roman"/>
          <w:b/>
          <w:sz w:val="28"/>
          <w:szCs w:val="28"/>
        </w:rPr>
        <w:t>Обязанности организаций и граждан в области гражданской обороны и предупреждения чрезвычайных ситуаций</w:t>
      </w:r>
    </w:p>
    <w:p w:rsidR="00FC3118" w:rsidRDefault="00FC3118" w:rsidP="00FC31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55BCD">
        <w:rPr>
          <w:rFonts w:ascii="Times New Roman" w:hAnsi="Times New Roman"/>
          <w:sz w:val="28"/>
          <w:szCs w:val="28"/>
        </w:rPr>
        <w:t>Полномочия организаций: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 - планируют и организуют проведение мероприятий по гражданской обороне;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 - проводят мероприятия по поддержанию своего устойчивого функционирования в военное время;</w:t>
      </w:r>
    </w:p>
    <w:p w:rsidR="00FC3118" w:rsidRDefault="00FC3118" w:rsidP="00FC3118">
      <w:pPr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 - осуществляют обучение своих работников способам защиты от опасностей, возникающих при ведении военных действий или вследствие этих действий; 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- создают и поддерживают в состоянии постоянной готовности к использованию локальные системы оповещения. </w:t>
      </w:r>
    </w:p>
    <w:p w:rsidR="00FC3118" w:rsidRPr="00F55BCD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  <w:r w:rsidRPr="00F55BCD">
        <w:rPr>
          <w:rFonts w:ascii="Times New Roman" w:hAnsi="Times New Roman"/>
          <w:b/>
          <w:sz w:val="28"/>
          <w:szCs w:val="28"/>
        </w:rPr>
        <w:t>Организации обязаны: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>-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 -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 - обеспечивать создание, подготовку и поддержание в готовности к применению сил и сре</w:t>
      </w:r>
      <w:proofErr w:type="gramStart"/>
      <w:r w:rsidRPr="00F55BCD">
        <w:rPr>
          <w:rFonts w:ascii="Times New Roman" w:hAnsi="Times New Roman"/>
          <w:sz w:val="28"/>
          <w:szCs w:val="28"/>
        </w:rPr>
        <w:t>дств пр</w:t>
      </w:r>
      <w:proofErr w:type="gramEnd"/>
      <w:r w:rsidRPr="00F55BCD">
        <w:rPr>
          <w:rFonts w:ascii="Times New Roman" w:hAnsi="Times New Roman"/>
          <w:sz w:val="28"/>
          <w:szCs w:val="28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 - создавать и поддерживать в постоянной готовности локальные системы оповещения о чрезвычайных ситуациях; 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-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 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-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 создавать резервы финансовых и материальных ресурсов для ликвидации чрезвычайных ситуаций; 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lastRenderedPageBreak/>
        <w:t xml:space="preserve">-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ситуаций. </w:t>
      </w:r>
    </w:p>
    <w:p w:rsidR="00FC3118" w:rsidRPr="00F55BCD" w:rsidRDefault="00FC3118" w:rsidP="00FC3118">
      <w:pPr>
        <w:jc w:val="center"/>
        <w:rPr>
          <w:rFonts w:ascii="Times New Roman" w:hAnsi="Times New Roman"/>
          <w:b/>
          <w:sz w:val="28"/>
          <w:szCs w:val="28"/>
        </w:rPr>
      </w:pPr>
      <w:r w:rsidRPr="00F55BCD">
        <w:rPr>
          <w:rFonts w:ascii="Times New Roman" w:hAnsi="Times New Roman"/>
          <w:b/>
          <w:sz w:val="28"/>
          <w:szCs w:val="28"/>
        </w:rPr>
        <w:t>Граждане Российской Федерации обязаны: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- 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 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- 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 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>- изучать основные способы защиты населения и территорий от чрезвычайных ситуаций, приемы оказания первой медицинской помощи пострадавшим, правила использования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>- выполнять установленные правила поведения при угрозе и возникновении чрезвычайных ситуаций;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  <w:r w:rsidRPr="00F55BCD">
        <w:rPr>
          <w:rFonts w:ascii="Times New Roman" w:hAnsi="Times New Roman"/>
          <w:sz w:val="28"/>
          <w:szCs w:val="28"/>
        </w:rPr>
        <w:t xml:space="preserve"> - при необходимости оказывать содействие в проведении аварийно-спасательных и других неотложных работ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FC3118" w:rsidRDefault="00FC3118" w:rsidP="00FC3118">
      <w:pPr>
        <w:jc w:val="both"/>
        <w:rPr>
          <w:rFonts w:ascii="Times New Roman" w:hAnsi="Times New Roman"/>
          <w:sz w:val="28"/>
          <w:szCs w:val="28"/>
        </w:rPr>
      </w:pPr>
    </w:p>
    <w:p w:rsidR="003B4ADB" w:rsidRDefault="00982DC9"/>
    <w:sectPr w:rsidR="003B4ADB" w:rsidSect="00454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18"/>
    <w:rsid w:val="003270CC"/>
    <w:rsid w:val="004917FD"/>
    <w:rsid w:val="00622910"/>
    <w:rsid w:val="00982DC9"/>
    <w:rsid w:val="009D598B"/>
    <w:rsid w:val="00AA684C"/>
    <w:rsid w:val="00D92CAB"/>
    <w:rsid w:val="00FC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1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1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D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2016-04-29T08:44:00Z</cp:lastPrinted>
  <dcterms:created xsi:type="dcterms:W3CDTF">2016-04-29T05:32:00Z</dcterms:created>
  <dcterms:modified xsi:type="dcterms:W3CDTF">2016-04-29T08:46:00Z</dcterms:modified>
</cp:coreProperties>
</file>